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C856A" w14:textId="77777777" w:rsidR="007158E5" w:rsidRPr="00A739A5" w:rsidRDefault="007158E5" w:rsidP="007158E5">
      <w:pPr>
        <w:pStyle w:val="ListParagraph"/>
        <w:numPr>
          <w:ilvl w:val="0"/>
          <w:numId w:val="1"/>
        </w:numPr>
        <w:spacing w:after="120" w:line="276" w:lineRule="auto"/>
        <w:ind w:left="360"/>
        <w:rPr>
          <w:rFonts w:ascii="Times New Roman" w:hAnsi="Times New Roman" w:cs="Times New Roman"/>
          <w:b/>
        </w:rPr>
      </w:pPr>
      <w:bookmarkStart w:id="0" w:name="_GoBack"/>
      <w:bookmarkEnd w:id="0"/>
      <w:r w:rsidRPr="00A739A5">
        <w:rPr>
          <w:rFonts w:ascii="Times New Roman" w:hAnsi="Times New Roman" w:cs="Times New Roman"/>
          <w:b/>
        </w:rPr>
        <w:t xml:space="preserve">Investigation of CAD Software Tools Preferred by Employers of Engineering Graduates </w:t>
      </w:r>
    </w:p>
    <w:p w14:paraId="7406F0B9" w14:textId="77777777" w:rsidR="007158E5" w:rsidRPr="00937873" w:rsidRDefault="007158E5" w:rsidP="007158E5">
      <w:pPr>
        <w:spacing w:after="120" w:line="276" w:lineRule="auto"/>
        <w:ind w:left="360" w:right="540"/>
        <w:contextualSpacing/>
        <w:rPr>
          <w:rFonts w:ascii="Times New Roman" w:hAnsi="Times New Roman" w:cs="Times New Roman"/>
        </w:rPr>
      </w:pPr>
      <w:r>
        <w:rPr>
          <w:rFonts w:ascii="Times New Roman" w:hAnsi="Times New Roman" w:cs="Times New Roman"/>
        </w:rPr>
        <w:t xml:space="preserve">The original intention was to develop a paper that could be presented at </w:t>
      </w:r>
      <w:r w:rsidRPr="00937873">
        <w:rPr>
          <w:rFonts w:ascii="Times New Roman" w:hAnsi="Times New Roman" w:cs="Times New Roman"/>
        </w:rPr>
        <w:t xml:space="preserve">ASEE (American Society for Engineering Education) Conference:   </w:t>
      </w:r>
    </w:p>
    <w:p w14:paraId="494DD268" w14:textId="77777777" w:rsidR="007158E5" w:rsidRDefault="007158E5" w:rsidP="007158E5">
      <w:pPr>
        <w:spacing w:after="120" w:line="276" w:lineRule="auto"/>
        <w:ind w:left="360" w:right="540"/>
        <w:contextualSpacing/>
        <w:rPr>
          <w:rFonts w:ascii="Times New Roman" w:hAnsi="Times New Roman" w:cs="Times New Roman"/>
        </w:rPr>
      </w:pPr>
    </w:p>
    <w:p w14:paraId="498DBA85" w14:textId="77777777" w:rsidR="007158E5" w:rsidRPr="00DE1C0E" w:rsidRDefault="007158E5" w:rsidP="007158E5">
      <w:pPr>
        <w:spacing w:after="120" w:line="276" w:lineRule="auto"/>
        <w:ind w:left="900" w:right="1080"/>
        <w:contextualSpacing/>
        <w:rPr>
          <w:rFonts w:ascii="Times New Roman" w:hAnsi="Times New Roman" w:cs="Times New Roman"/>
        </w:rPr>
      </w:pPr>
      <w:r>
        <w:rPr>
          <w:rFonts w:ascii="Times New Roman" w:hAnsi="Times New Roman" w:cs="Times New Roman"/>
        </w:rPr>
        <w:t xml:space="preserve">Abstract:  </w:t>
      </w:r>
      <w:r w:rsidRPr="00DE1C0E">
        <w:rPr>
          <w:rFonts w:ascii="Times New Roman" w:hAnsi="Times New Roman" w:cs="Times New Roman"/>
        </w:rPr>
        <w:t>On occasion, students in Engineering Graphics classes at this university have asked which graphics package is preferred by employers. This work in progress aims to produce an answer, which was not found by searching local users’ groups and published literature.</w:t>
      </w:r>
    </w:p>
    <w:p w14:paraId="5D3958E1" w14:textId="77777777" w:rsidR="007158E5" w:rsidRDefault="007158E5" w:rsidP="007158E5">
      <w:pPr>
        <w:spacing w:after="120" w:line="276" w:lineRule="auto"/>
        <w:ind w:left="900" w:right="1080"/>
        <w:contextualSpacing/>
        <w:rPr>
          <w:rFonts w:ascii="Times New Roman" w:hAnsi="Times New Roman" w:cs="Times New Roman"/>
        </w:rPr>
      </w:pPr>
      <w:r w:rsidRPr="00DE1C0E">
        <w:rPr>
          <w:rFonts w:ascii="Times New Roman" w:hAnsi="Times New Roman" w:cs="Times New Roman"/>
        </w:rPr>
        <w:t xml:space="preserve">Since the introduction of software tools for computer aided drafting, design, and manufacturing, various authors have detailed the evolution of those tools and explored best practices for teaching engineering </w:t>
      </w:r>
      <w:proofErr w:type="gramStart"/>
      <w:r w:rsidRPr="00DE1C0E">
        <w:rPr>
          <w:rFonts w:ascii="Times New Roman" w:hAnsi="Times New Roman" w:cs="Times New Roman"/>
        </w:rPr>
        <w:t>students</w:t>
      </w:r>
      <w:proofErr w:type="gramEnd"/>
      <w:r w:rsidRPr="00DE1C0E">
        <w:rPr>
          <w:rFonts w:ascii="Times New Roman" w:hAnsi="Times New Roman" w:cs="Times New Roman"/>
        </w:rPr>
        <w:t xml:space="preserve"> visualization, 2D drawing, 3D modeling, and systematic approaches to collaborative designs. Existing literature compares the advantages and disadvantages of various engineering graphics software packages, but little appears to have been published about the preferences of the practicing engineers using those software tools. </w:t>
      </w:r>
    </w:p>
    <w:p w14:paraId="7C13A466" w14:textId="77777777" w:rsidR="007158E5" w:rsidRDefault="007158E5" w:rsidP="007158E5">
      <w:pPr>
        <w:spacing w:after="120" w:line="276" w:lineRule="auto"/>
        <w:ind w:left="900" w:right="1080"/>
        <w:contextualSpacing/>
        <w:rPr>
          <w:rFonts w:ascii="Times New Roman" w:hAnsi="Times New Roman" w:cs="Times New Roman"/>
        </w:rPr>
      </w:pPr>
    </w:p>
    <w:p w14:paraId="1896D624" w14:textId="77777777" w:rsidR="007158E5" w:rsidRPr="00DE1C0E" w:rsidRDefault="007158E5" w:rsidP="007158E5">
      <w:pPr>
        <w:spacing w:after="120" w:line="276" w:lineRule="auto"/>
        <w:ind w:left="900" w:right="1080"/>
        <w:contextualSpacing/>
        <w:rPr>
          <w:rFonts w:ascii="Times New Roman" w:hAnsi="Times New Roman" w:cs="Times New Roman"/>
        </w:rPr>
      </w:pPr>
      <w:r w:rsidRPr="00DE1C0E">
        <w:rPr>
          <w:rFonts w:ascii="Times New Roman" w:hAnsi="Times New Roman" w:cs="Times New Roman"/>
        </w:rPr>
        <w:t xml:space="preserve">This article attempts to fill that gap by exploring engineers’ opinions about the graphics software tools they use, and how well the graphics courses in their undergraduate programs prepared them for the tasks they do on the job. </w:t>
      </w:r>
    </w:p>
    <w:p w14:paraId="6DA1EAEF" w14:textId="77777777" w:rsidR="007158E5" w:rsidRDefault="007158E5" w:rsidP="007158E5">
      <w:pPr>
        <w:spacing w:after="120" w:line="276" w:lineRule="auto"/>
        <w:ind w:left="900" w:right="1080"/>
        <w:contextualSpacing/>
        <w:rPr>
          <w:rFonts w:ascii="Times New Roman" w:hAnsi="Times New Roman" w:cs="Times New Roman"/>
        </w:rPr>
      </w:pPr>
    </w:p>
    <w:p w14:paraId="77BEB414" w14:textId="77777777" w:rsidR="007158E5" w:rsidRPr="00DE1C0E" w:rsidRDefault="007158E5" w:rsidP="007158E5">
      <w:pPr>
        <w:spacing w:after="120" w:line="276" w:lineRule="auto"/>
        <w:ind w:left="900" w:right="1080"/>
        <w:contextualSpacing/>
        <w:rPr>
          <w:rFonts w:ascii="Times New Roman" w:hAnsi="Times New Roman" w:cs="Times New Roman"/>
        </w:rPr>
      </w:pPr>
      <w:r w:rsidRPr="00DE1C0E">
        <w:rPr>
          <w:rFonts w:ascii="Times New Roman" w:hAnsi="Times New Roman" w:cs="Times New Roman"/>
        </w:rPr>
        <w:t xml:space="preserve">The software tools in the survey are AutoCAD and Inventor, SolidWorks, and </w:t>
      </w:r>
      <w:proofErr w:type="spellStart"/>
      <w:r w:rsidRPr="00DE1C0E">
        <w:rPr>
          <w:rFonts w:ascii="Times New Roman" w:hAnsi="Times New Roman" w:cs="Times New Roman"/>
        </w:rPr>
        <w:t>Creo</w:t>
      </w:r>
      <w:proofErr w:type="spellEnd"/>
      <w:r w:rsidRPr="00DE1C0E">
        <w:rPr>
          <w:rFonts w:ascii="Times New Roman" w:hAnsi="Times New Roman" w:cs="Times New Roman"/>
        </w:rPr>
        <w:t xml:space="preserve"> (formerly known as Pro/E). The purpose of the survey is to determine which engineering graphics package(s) engineers prefer and why, what types </w:t>
      </w:r>
      <w:r>
        <w:rPr>
          <w:rFonts w:ascii="Times New Roman" w:hAnsi="Times New Roman" w:cs="Times New Roman"/>
        </w:rPr>
        <w:t>7</w:t>
      </w:r>
      <w:r w:rsidRPr="00DE1C0E">
        <w:rPr>
          <w:rFonts w:ascii="Times New Roman" w:hAnsi="Times New Roman" w:cs="Times New Roman"/>
        </w:rPr>
        <w:t>of applications those packages are used for, and the adequacy of the preparation the users received in their undergraduate programs. Survey results and preferences are categorized by industry and by job function (research, development, testing, design, analysis, manufacturing, construction, operations and maintenance, technical support, customer support, sales, consulting, management, law, education), as well as by the user’s primary engineering discipline (civil, mechanical, industrial, electrical, environmental, manufacturing, materials, biomedical, software). The survey also explores the relative frequency of top-down (begin with the design criteria and create components that meet those criteria) and bottom-up (place existing parts and subassemblies into an assembly file, positioning components by applying assembly constraints) approaches to engineering graphics tasks.</w:t>
      </w:r>
    </w:p>
    <w:p w14:paraId="6A0F5AC6" w14:textId="77777777" w:rsidR="007158E5" w:rsidRDefault="007158E5" w:rsidP="007158E5">
      <w:pPr>
        <w:spacing w:after="120" w:line="276" w:lineRule="auto"/>
        <w:ind w:left="900" w:right="1080"/>
        <w:contextualSpacing/>
        <w:rPr>
          <w:rFonts w:ascii="Times New Roman" w:hAnsi="Times New Roman" w:cs="Times New Roman"/>
        </w:rPr>
      </w:pPr>
    </w:p>
    <w:p w14:paraId="6A1A5357" w14:textId="77777777" w:rsidR="007158E5" w:rsidRPr="00DE1C0E" w:rsidRDefault="007158E5" w:rsidP="007158E5">
      <w:pPr>
        <w:spacing w:after="120" w:line="276" w:lineRule="auto"/>
        <w:ind w:left="900" w:right="1080"/>
        <w:contextualSpacing/>
        <w:rPr>
          <w:rFonts w:ascii="Times New Roman" w:hAnsi="Times New Roman" w:cs="Times New Roman"/>
        </w:rPr>
      </w:pPr>
      <w:r w:rsidRPr="00DE1C0E">
        <w:rPr>
          <w:rFonts w:ascii="Times New Roman" w:hAnsi="Times New Roman" w:cs="Times New Roman"/>
        </w:rPr>
        <w:t>The intent is to address the occasional questions from students in Engineering Graphics classes at this university about which graphics package is preferred by employers, and to provide data that can be used by educational institutions to better align their course curricula, technical programs, and soft</w:t>
      </w:r>
      <w:r>
        <w:rPr>
          <w:rFonts w:ascii="Times New Roman" w:hAnsi="Times New Roman" w:cs="Times New Roman"/>
        </w:rPr>
        <w:t>ware tools with industry needs.</w:t>
      </w:r>
    </w:p>
    <w:p w14:paraId="0EFC22A6" w14:textId="77777777" w:rsidR="00487E36" w:rsidRDefault="00166F96"/>
    <w:sectPr w:rsidR="00487E36" w:rsidSect="004D3BE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563263"/>
    <w:multiLevelType w:val="hybridMultilevel"/>
    <w:tmpl w:val="94062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8E5"/>
    <w:rsid w:val="00166F96"/>
    <w:rsid w:val="004D3BE5"/>
    <w:rsid w:val="007158E5"/>
    <w:rsid w:val="00ED3B92"/>
    <w:rsid w:val="00F525CE"/>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5777CED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158E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58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2333</Characters>
  <Application>Microsoft Macintosh Word</Application>
  <DocSecurity>0</DocSecurity>
  <Lines>42</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2713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Anwar </dc:creator>
  <cp:keywords/>
  <dc:description/>
  <cp:lastModifiedBy>Anwar Alohali</cp:lastModifiedBy>
  <cp:revision>3</cp:revision>
  <dcterms:created xsi:type="dcterms:W3CDTF">2021-01-27T01:20:00Z</dcterms:created>
  <dcterms:modified xsi:type="dcterms:W3CDTF">2021-01-27T01:23:00Z</dcterms:modified>
  <cp:category/>
</cp:coreProperties>
</file>